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F741" w14:textId="77777777" w:rsidR="00D86D78" w:rsidRDefault="00D86D78" w:rsidP="000F15F7">
      <w:pPr>
        <w:jc w:val="right"/>
        <w:rPr>
          <w:rFonts w:eastAsia="Times New Roman" w:cstheme="minorHAnsi"/>
          <w:sz w:val="24"/>
          <w:szCs w:val="24"/>
        </w:rPr>
      </w:pPr>
    </w:p>
    <w:p w14:paraId="24CCF1E1" w14:textId="15B7E326" w:rsidR="000F15F7" w:rsidRPr="000F15F7" w:rsidRDefault="000F15F7" w:rsidP="000F15F7">
      <w:pPr>
        <w:jc w:val="right"/>
        <w:rPr>
          <w:rFonts w:eastAsia="Times New Roman" w:cstheme="minorHAnsi"/>
          <w:sz w:val="20"/>
          <w:szCs w:val="20"/>
        </w:rPr>
      </w:pPr>
      <w:r w:rsidRPr="000F15F7">
        <w:rPr>
          <w:rFonts w:eastAsia="Times New Roman" w:cstheme="minorHAnsi"/>
          <w:sz w:val="20"/>
          <w:szCs w:val="20"/>
        </w:rPr>
        <w:t>Kinnitatud SA KÜSK juhatuse otsusega 14.01.2021</w:t>
      </w:r>
    </w:p>
    <w:p w14:paraId="6568119D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64789BCF" w14:textId="77777777" w:rsidR="000F15F7" w:rsidRPr="000F15F7" w:rsidRDefault="000F15F7" w:rsidP="000F15F7">
      <w:pPr>
        <w:keepNext/>
        <w:jc w:val="left"/>
        <w:outlineLvl w:val="1"/>
        <w:rPr>
          <w:rFonts w:ascii="Times New Roman" w:eastAsia="Times New Roman" w:hAnsi="Times New Roman" w:cs="Times New Roman"/>
          <w:bCs/>
          <w:noProof/>
          <w:color w:val="000000"/>
          <w:sz w:val="16"/>
          <w:szCs w:val="16"/>
        </w:rPr>
      </w:pPr>
    </w:p>
    <w:p w14:paraId="01FE43FF" w14:textId="77777777" w:rsidR="000F15F7" w:rsidRPr="000F15F7" w:rsidRDefault="000F15F7" w:rsidP="000F15F7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</w:pPr>
    </w:p>
    <w:p w14:paraId="1283416A" w14:textId="77777777" w:rsidR="000F15F7" w:rsidRPr="000F15F7" w:rsidRDefault="000F15F7" w:rsidP="000F15F7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F15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Reisitoetuste konkursi</w:t>
      </w:r>
    </w:p>
    <w:p w14:paraId="507146B1" w14:textId="77777777" w:rsidR="000F15F7" w:rsidRPr="000F15F7" w:rsidRDefault="000F15F7" w:rsidP="000F15F7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 w:rsidRPr="000F15F7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t>ARUANNE ja MAKSETAOTLUS</w:t>
      </w:r>
      <w:r w:rsidRPr="000F15F7">
        <w:rPr>
          <w:rFonts w:ascii="Times New Roman" w:eastAsia="Times New Roman" w:hAnsi="Times New Roman" w:cs="Times New Roman"/>
          <w:b/>
          <w:bCs/>
          <w:color w:val="000000"/>
          <w:sz w:val="27"/>
          <w:szCs w:val="24"/>
          <w:vertAlign w:val="superscript"/>
          <w:lang w:val="en-US"/>
        </w:rPr>
        <w:footnoteReference w:id="1"/>
      </w:r>
    </w:p>
    <w:p w14:paraId="24B1D436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</w:rPr>
      </w:pPr>
    </w:p>
    <w:p w14:paraId="5526E246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567"/>
        <w:gridCol w:w="1276"/>
        <w:gridCol w:w="816"/>
        <w:gridCol w:w="2126"/>
      </w:tblGrid>
      <w:tr w:rsidR="000F15F7" w:rsidRPr="000F15F7" w14:paraId="72F23658" w14:textId="77777777" w:rsidTr="003F40F8">
        <w:trPr>
          <w:trHeight w:val="510"/>
        </w:trPr>
        <w:tc>
          <w:tcPr>
            <w:tcW w:w="1843" w:type="dxa"/>
            <w:shd w:val="clear" w:color="auto" w:fill="DAEEF3"/>
            <w:noWrap/>
            <w:vAlign w:val="center"/>
          </w:tcPr>
          <w:p w14:paraId="4FC37C48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Toetuse saanud ühing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1983C2BB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276" w:type="dxa"/>
            <w:shd w:val="clear" w:color="auto" w:fill="DAEEF3"/>
            <w:vAlign w:val="center"/>
          </w:tcPr>
          <w:p w14:paraId="6ED23AF9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122D67C2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F15F7" w:rsidRPr="000F15F7" w14:paraId="40B9E891" w14:textId="77777777" w:rsidTr="003F40F8">
        <w:trPr>
          <w:trHeight w:val="450"/>
        </w:trPr>
        <w:tc>
          <w:tcPr>
            <w:tcW w:w="1843" w:type="dxa"/>
            <w:shd w:val="clear" w:color="auto" w:fill="DAEEF3"/>
            <w:noWrap/>
            <w:vAlign w:val="center"/>
          </w:tcPr>
          <w:p w14:paraId="511BC900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Veebilehekülg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31FAE8BB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276" w:type="dxa"/>
            <w:shd w:val="clear" w:color="auto" w:fill="DAEEF3"/>
            <w:noWrap/>
            <w:vAlign w:val="center"/>
          </w:tcPr>
          <w:p w14:paraId="01BF1EB6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E-kiri</w:t>
            </w:r>
          </w:p>
        </w:tc>
        <w:tc>
          <w:tcPr>
            <w:tcW w:w="2942" w:type="dxa"/>
            <w:gridSpan w:val="2"/>
            <w:shd w:val="clear" w:color="auto" w:fill="auto"/>
            <w:vAlign w:val="center"/>
          </w:tcPr>
          <w:p w14:paraId="1C09D841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0F15F7" w:rsidRPr="000F15F7" w14:paraId="4F131A40" w14:textId="77777777" w:rsidTr="003F40F8">
        <w:trPr>
          <w:trHeight w:val="458"/>
        </w:trPr>
        <w:tc>
          <w:tcPr>
            <w:tcW w:w="1843" w:type="dxa"/>
            <w:shd w:val="clear" w:color="auto" w:fill="DAEEF3"/>
            <w:vAlign w:val="center"/>
          </w:tcPr>
          <w:p w14:paraId="371BE0F0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Kontaktisik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911DFF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  <w:tc>
          <w:tcPr>
            <w:tcW w:w="567" w:type="dxa"/>
            <w:shd w:val="clear" w:color="auto" w:fill="DAEEF3"/>
            <w:noWrap/>
            <w:vAlign w:val="center"/>
          </w:tcPr>
          <w:p w14:paraId="31388C11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1622624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16" w:type="dxa"/>
            <w:shd w:val="clear" w:color="auto" w:fill="DAEEF3"/>
            <w:noWrap/>
            <w:vAlign w:val="center"/>
          </w:tcPr>
          <w:p w14:paraId="0D5E153D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E-kiri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6176AF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</w:tbl>
    <w:p w14:paraId="2AE2DAB3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0F15F7" w:rsidRPr="000F15F7" w14:paraId="3C978C57" w14:textId="77777777" w:rsidTr="003F40F8">
        <w:tc>
          <w:tcPr>
            <w:tcW w:w="9781" w:type="dxa"/>
            <w:tcBorders>
              <w:top w:val="single" w:sz="2" w:space="0" w:color="auto"/>
              <w:bottom w:val="single" w:sz="2" w:space="0" w:color="auto"/>
            </w:tcBorders>
            <w:shd w:val="clear" w:color="auto" w:fill="DAEEF3"/>
          </w:tcPr>
          <w:p w14:paraId="5BECC983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noProof/>
              </w:rPr>
              <w:t>Kasutatud toetuse tulemused</w:t>
            </w:r>
          </w:p>
          <w:p w14:paraId="25FB812E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noProof/>
              </w:rPr>
              <w:t xml:space="preserve">Palun kirjeldage lähtuvalt taotluses esitatud motivatsioonikirjast, kuidas kasutasite reisitoetust ning millised tulemused saavutati. Kirjeldust kasutatakse KÜSKi kommunikatsioonikanalites reisitoetuste konkursi teavitustegevuses. </w:t>
            </w:r>
          </w:p>
        </w:tc>
      </w:tr>
      <w:tr w:rsidR="000F15F7" w:rsidRPr="000F15F7" w14:paraId="70CB98F1" w14:textId="77777777" w:rsidTr="003F40F8">
        <w:trPr>
          <w:trHeight w:val="2552"/>
        </w:trPr>
        <w:tc>
          <w:tcPr>
            <w:tcW w:w="9781" w:type="dxa"/>
            <w:tcBorders>
              <w:top w:val="single" w:sz="2" w:space="0" w:color="auto"/>
            </w:tcBorders>
          </w:tcPr>
          <w:p w14:paraId="1CEFBC26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3411CFC7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2A5CD432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46453FE8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69B17488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57D069A9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71725394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49FD5724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1704DC05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30795A6C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3A8EBA53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108EDADF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  <w:p w14:paraId="536F52E2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B74485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b/>
          <w:noProof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0F15F7" w:rsidRPr="000F15F7" w14:paraId="61D51B6D" w14:textId="77777777" w:rsidTr="003F40F8">
        <w:trPr>
          <w:trHeight w:val="45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ACC7C9C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lang w:eastAsia="et-EE"/>
              </w:rPr>
              <w:t xml:space="preserve">Kas toetuse kasutamisega seoses ilmus publikatsioone (paberkandjal või digitaalselt, sh artiklid, blogi- ja sotsiaalmeediapostitused)? Palun lisage viited. </w:t>
            </w:r>
            <w:r w:rsidRPr="000F15F7">
              <w:rPr>
                <w:rFonts w:ascii="Times New Roman" w:eastAsia="Times New Roman" w:hAnsi="Times New Roman" w:cs="Times New Roman"/>
                <w:bCs/>
                <w:lang w:eastAsia="et-EE"/>
              </w:rPr>
              <w:t>Vabaühenduse kodulehe, sotsiaalmeedias jt kanalites ilmunud publikatsioonide puhul tagage, et on viidatud KÜSKile kui toetuse andjale.</w:t>
            </w:r>
          </w:p>
        </w:tc>
      </w:tr>
      <w:tr w:rsidR="000F15F7" w:rsidRPr="000F15F7" w14:paraId="456DD779" w14:textId="77777777" w:rsidTr="003F40F8">
        <w:trPr>
          <w:trHeight w:val="454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0BA0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noProof/>
              </w:rPr>
            </w:pPr>
          </w:p>
          <w:p w14:paraId="15ECC99A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noProof/>
              </w:rPr>
            </w:pPr>
          </w:p>
          <w:p w14:paraId="37FECF92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noProof/>
              </w:rPr>
            </w:pPr>
          </w:p>
        </w:tc>
      </w:tr>
    </w:tbl>
    <w:p w14:paraId="21F02915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2552"/>
        <w:gridCol w:w="567"/>
        <w:gridCol w:w="2551"/>
        <w:gridCol w:w="567"/>
      </w:tblGrid>
      <w:tr w:rsidR="000F15F7" w:rsidRPr="000F15F7" w14:paraId="557BFC5E" w14:textId="77777777" w:rsidTr="003F40F8">
        <w:tc>
          <w:tcPr>
            <w:tcW w:w="9747" w:type="dxa"/>
            <w:gridSpan w:val="6"/>
            <w:shd w:val="clear" w:color="auto" w:fill="DAEEF3"/>
          </w:tcPr>
          <w:p w14:paraId="1564C23B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Milliseid ühingu võimekusi õnnestus rahvusvahelise koostöö abil arendada?</w:t>
            </w: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0F15F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kõige olulisem(ad).</w:t>
            </w:r>
          </w:p>
        </w:tc>
      </w:tr>
      <w:tr w:rsidR="000F15F7" w:rsidRPr="000F15F7" w14:paraId="7B257A48" w14:textId="77777777" w:rsidTr="003F40F8">
        <w:trPr>
          <w:trHeight w:val="397"/>
        </w:trPr>
        <w:tc>
          <w:tcPr>
            <w:tcW w:w="2943" w:type="dxa"/>
            <w:shd w:val="clear" w:color="auto" w:fill="DAEEF3"/>
          </w:tcPr>
          <w:p w14:paraId="108D7F10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Missioon, visioon, strateegia &amp; planeerimine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04548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657EA509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IT-infrastruktuur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E27DB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1" w:type="dxa"/>
            <w:shd w:val="clear" w:color="auto" w:fill="DAEEF3"/>
          </w:tcPr>
          <w:p w14:paraId="569BD160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Tuluallikate mitmekesisus ja tulude suurus</w:t>
            </w: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br/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C4164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1E44539D" w14:textId="77777777" w:rsidTr="003F40F8">
        <w:trPr>
          <w:trHeight w:val="397"/>
        </w:trPr>
        <w:tc>
          <w:tcPr>
            <w:tcW w:w="2943" w:type="dxa"/>
            <w:shd w:val="clear" w:color="auto" w:fill="DAEEF3"/>
          </w:tcPr>
          <w:p w14:paraId="67D11E01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Põhitegevuse sisuline arendamine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90452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29A7B693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Põhitegevuse laiendamine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lastRenderedPageBreak/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3F7C0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14:paraId="73144C20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95D7C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2A50CDEF" w14:textId="77777777" w:rsidTr="003F40F8">
        <w:trPr>
          <w:trHeight w:val="397"/>
        </w:trPr>
        <w:tc>
          <w:tcPr>
            <w:tcW w:w="2943" w:type="dxa"/>
            <w:shd w:val="clear" w:color="auto" w:fill="DAEEF3"/>
          </w:tcPr>
          <w:p w14:paraId="3E48615D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BF084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1FD6FFF3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Füüsiline infrastruktuur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hooned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5DAD5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14:paraId="4548D0C8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Inimesed organisatsioonis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E535D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08BD39E0" w14:textId="77777777" w:rsidTr="003F40F8">
        <w:trPr>
          <w:trHeight w:val="397"/>
        </w:trPr>
        <w:tc>
          <w:tcPr>
            <w:tcW w:w="2943" w:type="dxa"/>
            <w:shd w:val="clear" w:color="auto" w:fill="DAEEF3"/>
          </w:tcPr>
          <w:p w14:paraId="78F917AC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Kahjuks ei õnnestunud ühtegi projektitaotluses planeeritud võimekustest luua või välja arendada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E1720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4299E0FF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Muu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95D39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5A0B3B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DA0C4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71058E7E" w14:textId="77777777" w:rsidTr="003F40F8">
        <w:tc>
          <w:tcPr>
            <w:tcW w:w="9747" w:type="dxa"/>
            <w:gridSpan w:val="6"/>
            <w:shd w:val="clear" w:color="auto" w:fill="DAEEF3"/>
            <w:vAlign w:val="center"/>
          </w:tcPr>
          <w:p w14:paraId="5E620278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Kui märkisid „muu“ valdkonna, palume selgitada allolevas lahtris:</w:t>
            </w:r>
          </w:p>
        </w:tc>
      </w:tr>
      <w:tr w:rsidR="000F15F7" w:rsidRPr="000F15F7" w14:paraId="7A796253" w14:textId="77777777" w:rsidTr="003F40F8">
        <w:trPr>
          <w:trHeight w:val="603"/>
        </w:trPr>
        <w:tc>
          <w:tcPr>
            <w:tcW w:w="9747" w:type="dxa"/>
            <w:gridSpan w:val="6"/>
            <w:shd w:val="clear" w:color="auto" w:fill="auto"/>
          </w:tcPr>
          <w:p w14:paraId="7D3878A6" w14:textId="77777777" w:rsidR="000F15F7" w:rsidRPr="000F15F7" w:rsidRDefault="000F15F7" w:rsidP="000F15F7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</w:tbl>
    <w:p w14:paraId="1DBE0B42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2410"/>
        <w:gridCol w:w="567"/>
        <w:gridCol w:w="2693"/>
        <w:gridCol w:w="567"/>
      </w:tblGrid>
      <w:tr w:rsidR="000F15F7" w:rsidRPr="000F15F7" w14:paraId="29E4B3E2" w14:textId="77777777" w:rsidTr="003F40F8">
        <w:tc>
          <w:tcPr>
            <w:tcW w:w="9747" w:type="dxa"/>
            <w:gridSpan w:val="6"/>
            <w:shd w:val="clear" w:color="auto" w:fill="DAEEF3"/>
          </w:tcPr>
          <w:p w14:paraId="1EC29541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Millistesse kodanikuühiskonnale oluliste teemade arengusse ühing rahvusvahelise koostöö abil panustas?</w:t>
            </w: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0F15F7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üks kõige olulisem.</w:t>
            </w:r>
          </w:p>
        </w:tc>
      </w:tr>
      <w:tr w:rsidR="000F15F7" w:rsidRPr="000F15F7" w14:paraId="49E5C67C" w14:textId="77777777" w:rsidTr="003F40F8">
        <w:trPr>
          <w:trHeight w:val="397"/>
        </w:trPr>
        <w:tc>
          <w:tcPr>
            <w:tcW w:w="2802" w:type="dxa"/>
            <w:shd w:val="clear" w:color="auto" w:fill="DAEEF3"/>
          </w:tcPr>
          <w:p w14:paraId="45D5B3B4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Kodanikuteadlikkus ja -aktiivsus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5BC89F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410" w:type="dxa"/>
            <w:shd w:val="clear" w:color="auto" w:fill="DAEEF3"/>
          </w:tcPr>
          <w:p w14:paraId="062C5980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23FE4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3009F71B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9823B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7425D60F" w14:textId="77777777" w:rsidTr="003F40F8">
        <w:trPr>
          <w:trHeight w:val="397"/>
        </w:trPr>
        <w:tc>
          <w:tcPr>
            <w:tcW w:w="2802" w:type="dxa"/>
            <w:shd w:val="clear" w:color="auto" w:fill="DAEEF3"/>
          </w:tcPr>
          <w:p w14:paraId="0EFC4D9B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Sektoritevaheline koostöö</w:t>
            </w: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br/>
            </w:r>
            <w:r w:rsidRPr="000F15F7">
              <w:rPr>
                <w:rFonts w:ascii="Times New Roman" w:eastAsia="Times New Roman" w:hAnsi="Times New Roman" w:cs="Times New Roman"/>
                <w:noProof/>
                <w:color w:val="000000"/>
              </w:rPr>
              <w:t>sh avalik ja erasektor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39DC86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410" w:type="dxa"/>
            <w:shd w:val="clear" w:color="auto" w:fill="DAEEF3"/>
          </w:tcPr>
          <w:p w14:paraId="46CDB069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Sotsiaalne ettevõtlus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57AAB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/>
          </w:tcPr>
          <w:p w14:paraId="736FE821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Vabatahtlik töö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93D6A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097DB3A3" w14:textId="77777777" w:rsidTr="003F40F8">
        <w:trPr>
          <w:gridAfter w:val="2"/>
          <w:wAfter w:w="3260" w:type="dxa"/>
          <w:trHeight w:val="397"/>
        </w:trPr>
        <w:tc>
          <w:tcPr>
            <w:tcW w:w="2802" w:type="dxa"/>
            <w:shd w:val="clear" w:color="auto" w:fill="DAEEF3"/>
          </w:tcPr>
          <w:p w14:paraId="6A91F362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Annetamine ja filantroopia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2F334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410" w:type="dxa"/>
            <w:shd w:val="clear" w:color="auto" w:fill="DAEEF3"/>
          </w:tcPr>
          <w:p w14:paraId="49A914B7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C9003" w14:textId="77777777" w:rsidR="000F15F7" w:rsidRPr="000F15F7" w:rsidRDefault="000F15F7" w:rsidP="000F15F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0F15F7" w:rsidRPr="000F15F7" w14:paraId="473F8E5A" w14:textId="77777777" w:rsidTr="003F40F8">
        <w:tc>
          <w:tcPr>
            <w:tcW w:w="9747" w:type="dxa"/>
            <w:gridSpan w:val="6"/>
            <w:shd w:val="clear" w:color="auto" w:fill="DAEEF3"/>
            <w:vAlign w:val="center"/>
          </w:tcPr>
          <w:p w14:paraId="36612119" w14:textId="77777777" w:rsidR="000F15F7" w:rsidRPr="000F15F7" w:rsidRDefault="000F15F7" w:rsidP="000F15F7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Kui märkisid „muu“ valdkonna, palume selgitada allolevas lahtris:</w:t>
            </w:r>
          </w:p>
        </w:tc>
      </w:tr>
      <w:tr w:rsidR="000F15F7" w:rsidRPr="000F15F7" w14:paraId="2DBCB837" w14:textId="77777777" w:rsidTr="003F40F8">
        <w:trPr>
          <w:trHeight w:val="1134"/>
        </w:trPr>
        <w:tc>
          <w:tcPr>
            <w:tcW w:w="9747" w:type="dxa"/>
            <w:gridSpan w:val="6"/>
            <w:shd w:val="clear" w:color="auto" w:fill="auto"/>
          </w:tcPr>
          <w:p w14:paraId="6C44FD77" w14:textId="77777777" w:rsidR="000F15F7" w:rsidRPr="000F15F7" w:rsidRDefault="000F15F7" w:rsidP="000F15F7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0F15F7" w:rsidRPr="000F15F7" w14:paraId="169AB01B" w14:textId="77777777" w:rsidTr="003F40F8">
        <w:trPr>
          <w:trHeight w:val="409"/>
        </w:trPr>
        <w:tc>
          <w:tcPr>
            <w:tcW w:w="9747" w:type="dxa"/>
            <w:gridSpan w:val="6"/>
            <w:shd w:val="clear" w:color="auto" w:fill="DAEEF3"/>
            <w:vAlign w:val="center"/>
          </w:tcPr>
          <w:p w14:paraId="3BF3E4BB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Selgitage ühe lausega, milles seisneb ühingu panus ära märgitud teema(de) arengusse selle rahvusvahelise koostöö abil.</w:t>
            </w:r>
          </w:p>
        </w:tc>
      </w:tr>
      <w:tr w:rsidR="000F15F7" w:rsidRPr="000F15F7" w14:paraId="2F449CB2" w14:textId="77777777" w:rsidTr="003F40F8">
        <w:trPr>
          <w:trHeight w:val="1134"/>
        </w:trPr>
        <w:tc>
          <w:tcPr>
            <w:tcW w:w="9747" w:type="dxa"/>
            <w:gridSpan w:val="6"/>
            <w:shd w:val="clear" w:color="auto" w:fill="auto"/>
          </w:tcPr>
          <w:p w14:paraId="4762AAF0" w14:textId="77777777" w:rsidR="000F15F7" w:rsidRPr="000F15F7" w:rsidRDefault="000F15F7" w:rsidP="000F15F7">
            <w:pPr>
              <w:spacing w:before="120" w:after="120"/>
              <w:contextualSpacing/>
              <w:jc w:val="left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</w:tr>
    </w:tbl>
    <w:p w14:paraId="763C1487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0F15F7" w:rsidRPr="000F15F7" w14:paraId="31EA6ED5" w14:textId="77777777" w:rsidTr="003F40F8">
        <w:tc>
          <w:tcPr>
            <w:tcW w:w="9713" w:type="dxa"/>
            <w:gridSpan w:val="2"/>
            <w:shd w:val="clear" w:color="auto" w:fill="DAEEF3"/>
            <w:hideMark/>
          </w:tcPr>
          <w:p w14:paraId="79EC8443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Kulud </w:t>
            </w:r>
          </w:p>
          <w:p w14:paraId="019AFD0C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Cs/>
                <w:noProof/>
              </w:rPr>
              <w:t>(Palun esitage kuludokumentide koopiad ja maksedokumendid, mis tõendavad kulude tasumist pangaülekandega toetuse saanud ühingu poolt)</w:t>
            </w:r>
          </w:p>
        </w:tc>
      </w:tr>
      <w:tr w:rsidR="000F15F7" w:rsidRPr="000F15F7" w14:paraId="6B9CC426" w14:textId="77777777" w:rsidTr="003F40F8">
        <w:tc>
          <w:tcPr>
            <w:tcW w:w="4856" w:type="dxa"/>
            <w:shd w:val="clear" w:color="auto" w:fill="DAEEF3"/>
            <w:hideMark/>
          </w:tcPr>
          <w:p w14:paraId="09AAA113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4857" w:type="dxa"/>
            <w:shd w:val="clear" w:color="auto" w:fill="DAEEF3"/>
            <w:hideMark/>
          </w:tcPr>
          <w:p w14:paraId="71F1FDA6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>Summa</w:t>
            </w:r>
          </w:p>
        </w:tc>
      </w:tr>
      <w:tr w:rsidR="000F15F7" w:rsidRPr="000F15F7" w14:paraId="2A089AC6" w14:textId="77777777" w:rsidTr="003F40F8">
        <w:tc>
          <w:tcPr>
            <w:tcW w:w="9713" w:type="dxa"/>
            <w:gridSpan w:val="2"/>
            <w:shd w:val="clear" w:color="auto" w:fill="DAEEF3"/>
          </w:tcPr>
          <w:p w14:paraId="781DCB2E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>1. Transpordikulud</w:t>
            </w:r>
          </w:p>
        </w:tc>
      </w:tr>
      <w:tr w:rsidR="000F15F7" w:rsidRPr="000F15F7" w14:paraId="562D7053" w14:textId="77777777" w:rsidTr="003F40F8">
        <w:tc>
          <w:tcPr>
            <w:tcW w:w="4856" w:type="dxa"/>
          </w:tcPr>
          <w:p w14:paraId="27266989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07AB6AD0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0CEDDA2A" w14:textId="77777777" w:rsidTr="003F40F8">
        <w:tc>
          <w:tcPr>
            <w:tcW w:w="4856" w:type="dxa"/>
          </w:tcPr>
          <w:p w14:paraId="283AF3ED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78AC816B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6BD4C1BB" w14:textId="77777777" w:rsidTr="003F40F8">
        <w:tc>
          <w:tcPr>
            <w:tcW w:w="4856" w:type="dxa"/>
          </w:tcPr>
          <w:p w14:paraId="1BD72D24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28EB742E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73F9978A" w14:textId="77777777" w:rsidTr="003F40F8">
        <w:tc>
          <w:tcPr>
            <w:tcW w:w="4856" w:type="dxa"/>
          </w:tcPr>
          <w:p w14:paraId="5C19058A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46F65A78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2572D43C" w14:textId="77777777" w:rsidTr="003F40F8">
        <w:tc>
          <w:tcPr>
            <w:tcW w:w="4856" w:type="dxa"/>
            <w:shd w:val="clear" w:color="auto" w:fill="DAEEF3"/>
            <w:hideMark/>
          </w:tcPr>
          <w:p w14:paraId="49378331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>Transpordikulud kokku</w:t>
            </w:r>
          </w:p>
        </w:tc>
        <w:tc>
          <w:tcPr>
            <w:tcW w:w="4857" w:type="dxa"/>
          </w:tcPr>
          <w:p w14:paraId="71B0C497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08745BDC" w14:textId="77777777" w:rsidTr="003F40F8">
        <w:tc>
          <w:tcPr>
            <w:tcW w:w="9713" w:type="dxa"/>
            <w:gridSpan w:val="2"/>
            <w:shd w:val="clear" w:color="auto" w:fill="DAEEF3"/>
            <w:hideMark/>
          </w:tcPr>
          <w:p w14:paraId="4144D38B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>2. Väliseksperdi Eestis viibimise majutuskulud (täita ainult vastava reisitoetuse taotluse puhul)</w:t>
            </w:r>
          </w:p>
        </w:tc>
      </w:tr>
      <w:tr w:rsidR="000F15F7" w:rsidRPr="000F15F7" w14:paraId="5FEF57EB" w14:textId="77777777" w:rsidTr="003F40F8">
        <w:tc>
          <w:tcPr>
            <w:tcW w:w="4856" w:type="dxa"/>
          </w:tcPr>
          <w:p w14:paraId="72F4AAA9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2F4407E3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36408B28" w14:textId="77777777" w:rsidTr="003F40F8">
        <w:tc>
          <w:tcPr>
            <w:tcW w:w="4856" w:type="dxa"/>
          </w:tcPr>
          <w:p w14:paraId="7C0CC502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10EEDA7C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65C7DD3B" w14:textId="77777777" w:rsidTr="003F40F8">
        <w:tc>
          <w:tcPr>
            <w:tcW w:w="4856" w:type="dxa"/>
          </w:tcPr>
          <w:p w14:paraId="65275BA4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857" w:type="dxa"/>
          </w:tcPr>
          <w:p w14:paraId="31F381D0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074881A0" w14:textId="77777777" w:rsidTr="003F40F8">
        <w:tc>
          <w:tcPr>
            <w:tcW w:w="4856" w:type="dxa"/>
            <w:shd w:val="clear" w:color="auto" w:fill="DAEEF3"/>
            <w:hideMark/>
          </w:tcPr>
          <w:p w14:paraId="3F7F0403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>Majutuskulud kokku</w:t>
            </w:r>
          </w:p>
        </w:tc>
        <w:tc>
          <w:tcPr>
            <w:tcW w:w="4857" w:type="dxa"/>
            <w:shd w:val="clear" w:color="auto" w:fill="auto"/>
          </w:tcPr>
          <w:p w14:paraId="06C9D04B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  <w:tr w:rsidR="000F15F7" w:rsidRPr="000F15F7" w14:paraId="0B3709A6" w14:textId="77777777" w:rsidTr="003F40F8">
        <w:tc>
          <w:tcPr>
            <w:tcW w:w="4856" w:type="dxa"/>
            <w:shd w:val="clear" w:color="auto" w:fill="DAEEF3"/>
            <w:hideMark/>
          </w:tcPr>
          <w:p w14:paraId="03A18955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</w:rPr>
              <w:t>Kokku kulud</w:t>
            </w:r>
          </w:p>
        </w:tc>
        <w:tc>
          <w:tcPr>
            <w:tcW w:w="4857" w:type="dxa"/>
            <w:shd w:val="clear" w:color="auto" w:fill="DAEEF3"/>
          </w:tcPr>
          <w:p w14:paraId="671E29D0" w14:textId="77777777" w:rsidR="000F15F7" w:rsidRPr="000F15F7" w:rsidRDefault="000F15F7" w:rsidP="000F15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</w:tc>
      </w:tr>
    </w:tbl>
    <w:p w14:paraId="5979ED29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p w14:paraId="358C1F27" w14:textId="77777777" w:rsidR="000F15F7" w:rsidRPr="000F15F7" w:rsidRDefault="000F15F7" w:rsidP="000F15F7">
      <w:pPr>
        <w:rPr>
          <w:rFonts w:ascii="Times New Roman" w:eastAsia="Times New Roman" w:hAnsi="Times New Roman" w:cs="Times New Roman"/>
          <w:sz w:val="24"/>
          <w:szCs w:val="20"/>
        </w:rPr>
      </w:pPr>
      <w:r w:rsidRPr="000F15F7">
        <w:rPr>
          <w:rFonts w:ascii="Times New Roman" w:eastAsia="Times New Roman" w:hAnsi="Times New Roman" w:cs="Times New Roman"/>
          <w:sz w:val="24"/>
          <w:szCs w:val="20"/>
        </w:rPr>
        <w:t>Käesolevaga, lähtudes Toetuslepingust nr RT…………………………., taotlen SA Kodanikuühiskonna Sihtkapitali reisitoetuste konkursi eelarvest toetuse maksmist summas …………………………..  eurot.</w:t>
      </w:r>
    </w:p>
    <w:p w14:paraId="5B93EC2A" w14:textId="77777777" w:rsidR="000F15F7" w:rsidRPr="000F15F7" w:rsidRDefault="000F15F7" w:rsidP="000F15F7">
      <w:pPr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74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1"/>
      </w:tblGrid>
      <w:tr w:rsidR="000F15F7" w:rsidRPr="000F15F7" w14:paraId="3AF39CB7" w14:textId="77777777" w:rsidTr="003F40F8">
        <w:trPr>
          <w:trHeight w:val="525"/>
        </w:trPr>
        <w:tc>
          <w:tcPr>
            <w:tcW w:w="2943" w:type="dxa"/>
            <w:shd w:val="clear" w:color="auto" w:fill="DAEEF3"/>
            <w:noWrap/>
            <w:vAlign w:val="center"/>
          </w:tcPr>
          <w:p w14:paraId="54D7EEA8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Ühingu pangakonto number (IBAN) ja pank :</w:t>
            </w:r>
          </w:p>
        </w:tc>
        <w:tc>
          <w:tcPr>
            <w:tcW w:w="6801" w:type="dxa"/>
            <w:vAlign w:val="center"/>
          </w:tcPr>
          <w:p w14:paraId="7AEB9658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2ECFDDF1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bCs/>
          <w:noProof/>
          <w:sz w:val="24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896"/>
      </w:tblGrid>
      <w:tr w:rsidR="000F15F7" w:rsidRPr="000F15F7" w14:paraId="575DD6FF" w14:textId="77777777" w:rsidTr="003F40F8">
        <w:tc>
          <w:tcPr>
            <w:tcW w:w="9747" w:type="dxa"/>
            <w:gridSpan w:val="2"/>
            <w:shd w:val="clear" w:color="auto" w:fill="DAEEF3"/>
          </w:tcPr>
          <w:p w14:paraId="778228A2" w14:textId="77777777" w:rsidR="000F15F7" w:rsidRPr="000F15F7" w:rsidRDefault="000F15F7" w:rsidP="000F15F7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Aruandele on lisatud järgmised lisad (</w:t>
            </w:r>
            <w:r w:rsidRPr="000F15F7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</w:rPr>
              <w:t>jah/ei</w:t>
            </w:r>
            <w:r w:rsidRPr="000F15F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)</w:t>
            </w:r>
          </w:p>
        </w:tc>
      </w:tr>
      <w:tr w:rsidR="000F15F7" w:rsidRPr="000F15F7" w14:paraId="712ED641" w14:textId="77777777" w:rsidTr="003F40F8">
        <w:tc>
          <w:tcPr>
            <w:tcW w:w="851" w:type="dxa"/>
            <w:shd w:val="clear" w:color="auto" w:fill="auto"/>
          </w:tcPr>
          <w:p w14:paraId="460DD020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896" w:type="dxa"/>
            <w:shd w:val="clear" w:color="auto" w:fill="auto"/>
          </w:tcPr>
          <w:p w14:paraId="1AF62D26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Cs/>
                <w:noProof/>
              </w:rPr>
              <w:t>Kulusid tõendavate dokumentide koopiad</w:t>
            </w:r>
          </w:p>
        </w:tc>
      </w:tr>
      <w:tr w:rsidR="000F15F7" w:rsidRPr="000F15F7" w14:paraId="658133A2" w14:textId="77777777" w:rsidTr="003F40F8">
        <w:tc>
          <w:tcPr>
            <w:tcW w:w="851" w:type="dxa"/>
            <w:shd w:val="clear" w:color="auto" w:fill="auto"/>
          </w:tcPr>
          <w:p w14:paraId="2CDE7872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896" w:type="dxa"/>
            <w:shd w:val="clear" w:color="auto" w:fill="auto"/>
          </w:tcPr>
          <w:p w14:paraId="6DBF7891" w14:textId="77777777" w:rsidR="000F15F7" w:rsidRPr="000F15F7" w:rsidRDefault="000F15F7" w:rsidP="000F15F7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0F15F7">
              <w:rPr>
                <w:rFonts w:ascii="Times New Roman" w:eastAsia="Times New Roman" w:hAnsi="Times New Roman" w:cs="Times New Roman"/>
                <w:bCs/>
                <w:noProof/>
              </w:rPr>
              <w:t>Kulude tasumist tõendavad maksedokumendid</w:t>
            </w:r>
          </w:p>
        </w:tc>
      </w:tr>
    </w:tbl>
    <w:p w14:paraId="28A6A97E" w14:textId="77777777" w:rsidR="000F15F7" w:rsidRPr="000F15F7" w:rsidRDefault="000F15F7" w:rsidP="000F15F7">
      <w:pPr>
        <w:jc w:val="left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7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2"/>
        <w:gridCol w:w="3212"/>
        <w:gridCol w:w="3323"/>
      </w:tblGrid>
      <w:tr w:rsidR="000F15F7" w:rsidRPr="000F15F7" w14:paraId="3324D139" w14:textId="77777777" w:rsidTr="003F40F8">
        <w:tc>
          <w:tcPr>
            <w:tcW w:w="9747" w:type="dxa"/>
            <w:gridSpan w:val="3"/>
            <w:shd w:val="clear" w:color="auto" w:fill="D9D9D9"/>
          </w:tcPr>
          <w:p w14:paraId="1CC0FFDF" w14:textId="77777777" w:rsidR="000F15F7" w:rsidRPr="000F15F7" w:rsidRDefault="000F15F7" w:rsidP="000F15F7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Kinnitan, et kõik esitatud andmed on õiged</w:t>
            </w:r>
          </w:p>
        </w:tc>
      </w:tr>
      <w:tr w:rsidR="000F15F7" w:rsidRPr="000F15F7" w14:paraId="41403C3D" w14:textId="77777777" w:rsidTr="003F40F8">
        <w:tc>
          <w:tcPr>
            <w:tcW w:w="3212" w:type="dxa"/>
            <w:shd w:val="clear" w:color="auto" w:fill="D9D9D9"/>
            <w:hideMark/>
          </w:tcPr>
          <w:p w14:paraId="267B4EED" w14:textId="77777777" w:rsidR="000F15F7" w:rsidRPr="000F15F7" w:rsidRDefault="000F15F7" w:rsidP="000F15F7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212" w:type="dxa"/>
            <w:shd w:val="clear" w:color="auto" w:fill="auto"/>
            <w:hideMark/>
          </w:tcPr>
          <w:p w14:paraId="638F9E0E" w14:textId="77777777" w:rsidR="000F15F7" w:rsidRPr="000F15F7" w:rsidRDefault="000F15F7" w:rsidP="000F15F7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  <w:tc>
          <w:tcPr>
            <w:tcW w:w="3323" w:type="dxa"/>
            <w:shd w:val="clear" w:color="auto" w:fill="D9D9D9"/>
            <w:hideMark/>
          </w:tcPr>
          <w:p w14:paraId="17AF75A0" w14:textId="77777777" w:rsidR="000F15F7" w:rsidRPr="000F15F7" w:rsidRDefault="000F15F7" w:rsidP="000F15F7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0F15F7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Digiallkirjastatud</w:t>
            </w:r>
          </w:p>
        </w:tc>
      </w:tr>
    </w:tbl>
    <w:p w14:paraId="6B1BE479" w14:textId="1B3566B7" w:rsidR="0085647C" w:rsidRPr="000F15F7" w:rsidRDefault="0085647C" w:rsidP="000F15F7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noProof/>
          <w:spacing w:val="-2"/>
        </w:rPr>
      </w:pPr>
    </w:p>
    <w:sectPr w:rsidR="0085647C" w:rsidRPr="000F15F7" w:rsidSect="00270DF7">
      <w:headerReference w:type="default" r:id="rId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1DD1C" w14:textId="77777777" w:rsidR="000B70A2" w:rsidRDefault="000B70A2" w:rsidP="000F15F7">
      <w:r>
        <w:separator/>
      </w:r>
    </w:p>
  </w:endnote>
  <w:endnote w:type="continuationSeparator" w:id="0">
    <w:p w14:paraId="7D50DE25" w14:textId="77777777" w:rsidR="000B70A2" w:rsidRDefault="000B70A2" w:rsidP="000F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35ACB" w14:textId="77777777" w:rsidR="000B70A2" w:rsidRDefault="000B70A2" w:rsidP="000F15F7">
      <w:r>
        <w:separator/>
      </w:r>
    </w:p>
  </w:footnote>
  <w:footnote w:type="continuationSeparator" w:id="0">
    <w:p w14:paraId="1AC3F594" w14:textId="77777777" w:rsidR="000B70A2" w:rsidRDefault="000B70A2" w:rsidP="000F15F7">
      <w:r>
        <w:continuationSeparator/>
      </w:r>
    </w:p>
  </w:footnote>
  <w:footnote w:id="1">
    <w:p w14:paraId="3A057983" w14:textId="77777777" w:rsidR="000F15F7" w:rsidRPr="00BB249C" w:rsidRDefault="000F15F7" w:rsidP="000F15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Täidetakse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vastavalt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reisitoetuste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tingimustele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8F7B" w14:textId="795ECFE6" w:rsidR="000F15F7" w:rsidRDefault="000F15F7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455AA643" wp14:editId="4B5FC364">
          <wp:simplePos x="0" y="0"/>
          <wp:positionH relativeFrom="margin">
            <wp:posOffset>0</wp:posOffset>
          </wp:positionH>
          <wp:positionV relativeFrom="paragraph">
            <wp:posOffset>-104002</wp:posOffset>
          </wp:positionV>
          <wp:extent cx="3004185" cy="415925"/>
          <wp:effectExtent l="0" t="0" r="5715" b="3175"/>
          <wp:wrapNone/>
          <wp:docPr id="5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F7"/>
    <w:rsid w:val="000B70A2"/>
    <w:rsid w:val="000C4B70"/>
    <w:rsid w:val="000F15F7"/>
    <w:rsid w:val="00270DF7"/>
    <w:rsid w:val="0085647C"/>
    <w:rsid w:val="00AB4ED1"/>
    <w:rsid w:val="00D86D78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610E"/>
  <w15:chartTrackingRefBased/>
  <w15:docId w15:val="{175F116C-BEAC-46BF-B1E1-CCD9AD1C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5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F7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0F15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F7"/>
    <w:rPr>
      <w:lang w:val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15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15F7"/>
    <w:rPr>
      <w:sz w:val="20"/>
      <w:szCs w:val="20"/>
      <w:lang w:val="et-EE"/>
    </w:rPr>
  </w:style>
  <w:style w:type="character" w:styleId="FootnoteReference">
    <w:name w:val="footnote reference"/>
    <w:semiHidden/>
    <w:rsid w:val="000F15F7"/>
    <w:rPr>
      <w:rFonts w:ascii="Times New Roman" w:hAnsi="Times New Roman"/>
      <w:noProof w:val="0"/>
      <w:sz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4</cp:revision>
  <dcterms:created xsi:type="dcterms:W3CDTF">2021-01-14T15:37:00Z</dcterms:created>
  <dcterms:modified xsi:type="dcterms:W3CDTF">2021-01-15T06:44:00Z</dcterms:modified>
</cp:coreProperties>
</file>